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C83D" w14:textId="77777777" w:rsidR="00BB6B35" w:rsidRDefault="00492CFD" w:rsidP="0057709E">
      <w:pPr>
        <w:jc w:val="center"/>
      </w:pPr>
      <w:r>
        <w:rPr>
          <w:noProof/>
        </w:rPr>
        <w:drawing>
          <wp:inline distT="0" distB="0" distL="0" distR="0" wp14:anchorId="15CD8F57" wp14:editId="6C3494F5">
            <wp:extent cx="1385685" cy="628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A720" w14:textId="77777777" w:rsidR="00FE175A" w:rsidRDefault="00BB6B35" w:rsidP="00BB6B35">
      <w:pPr>
        <w:widowControl w:val="0"/>
        <w:jc w:val="center"/>
      </w:pPr>
      <w:r>
        <w:tab/>
      </w:r>
    </w:p>
    <w:p w14:paraId="517F3DBB" w14:textId="77777777" w:rsidR="00BB6B35" w:rsidRPr="00F244D2" w:rsidRDefault="00BB6B35" w:rsidP="00BB6B35">
      <w:pPr>
        <w:widowControl w:val="0"/>
        <w:jc w:val="center"/>
        <w:rPr>
          <w:rFonts w:cs="Tahoma"/>
          <w:b/>
          <w:bCs/>
          <w:sz w:val="28"/>
          <w:szCs w:val="28"/>
        </w:rPr>
      </w:pPr>
      <w:r w:rsidRPr="00F244D2">
        <w:rPr>
          <w:rFonts w:cs="Tahoma"/>
          <w:b/>
          <w:bCs/>
          <w:sz w:val="28"/>
          <w:szCs w:val="28"/>
        </w:rPr>
        <w:t>School of Hairdressing and Applied Therapies</w:t>
      </w:r>
    </w:p>
    <w:p w14:paraId="1970173D" w14:textId="77777777" w:rsidR="0064610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14:paraId="7C382CA3" w14:textId="77777777" w:rsidR="00BB6B3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>L</w:t>
      </w:r>
      <w:r w:rsidR="00DC5600" w:rsidRPr="00F244D2">
        <w:rPr>
          <w:rFonts w:cs="Tahoma"/>
          <w:b/>
          <w:bCs/>
          <w:sz w:val="32"/>
          <w:szCs w:val="32"/>
        </w:rPr>
        <w:t xml:space="preserve">evel </w:t>
      </w:r>
      <w:r w:rsidR="0057709E" w:rsidRPr="00F244D2">
        <w:rPr>
          <w:rFonts w:cs="Tahoma"/>
          <w:b/>
          <w:bCs/>
          <w:sz w:val="32"/>
          <w:szCs w:val="32"/>
        </w:rPr>
        <w:t>1 Diploma in the introduction to the Hair and Beauty sector</w:t>
      </w:r>
      <w:r w:rsidR="00332C00" w:rsidRPr="00F244D2">
        <w:rPr>
          <w:rFonts w:cs="Tahoma"/>
          <w:b/>
          <w:bCs/>
          <w:sz w:val="32"/>
          <w:szCs w:val="32"/>
        </w:rPr>
        <w:t xml:space="preserve">  </w:t>
      </w:r>
    </w:p>
    <w:p w14:paraId="1215733C" w14:textId="77777777" w:rsidR="00996B38" w:rsidRPr="00F244D2" w:rsidRDefault="00996B38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14:paraId="5BF28EC0" w14:textId="77777777" w:rsidR="00646105" w:rsidRPr="00F244D2" w:rsidRDefault="00332C00" w:rsidP="00492CFD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ab/>
        <w:t xml:space="preserve">   </w:t>
      </w:r>
      <w:r w:rsidR="00995537" w:rsidRPr="00F244D2">
        <w:rPr>
          <w:rFonts w:cs="Arial"/>
          <w:noProof/>
        </w:rPr>
        <w:drawing>
          <wp:inline distT="0" distB="0" distL="0" distR="0" wp14:anchorId="5ABFE126" wp14:editId="0E2D541C">
            <wp:extent cx="1685925" cy="16859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4D2">
        <w:rPr>
          <w:rFonts w:cs="Tahoma"/>
          <w:b/>
          <w:bCs/>
          <w:sz w:val="32"/>
          <w:szCs w:val="32"/>
        </w:rPr>
        <w:t xml:space="preserve">                                </w:t>
      </w:r>
      <w:r w:rsidR="00492CFD">
        <w:rPr>
          <w:rFonts w:cs="Tahoma"/>
          <w:b/>
          <w:bCs/>
          <w:sz w:val="32"/>
          <w:szCs w:val="32"/>
        </w:rPr>
        <w:t xml:space="preserve">                             </w:t>
      </w:r>
    </w:p>
    <w:tbl>
      <w:tblPr>
        <w:tblStyle w:val="TableGrid"/>
        <w:tblpPr w:leftFromText="180" w:rightFromText="180" w:vertAnchor="text" w:horzAnchor="page" w:tblpX="823" w:tblpY="221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44D2" w:rsidRPr="00F244D2" w14:paraId="2D1F5239" w14:textId="77777777" w:rsidTr="57431282">
        <w:tc>
          <w:tcPr>
            <w:tcW w:w="4077" w:type="dxa"/>
          </w:tcPr>
          <w:p w14:paraId="035B404F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 xml:space="preserve">Name: </w:t>
            </w:r>
          </w:p>
          <w:p w14:paraId="5EBEC108" w14:textId="77777777" w:rsidR="00F244D2" w:rsidRPr="00F244D2" w:rsidRDefault="00F244D2" w:rsidP="00F244D2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570041CC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Group:</w:t>
            </w:r>
          </w:p>
          <w:p w14:paraId="3FE90C8C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6A931DBD" w14:textId="77777777" w:rsid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Date of completion:</w:t>
            </w:r>
          </w:p>
          <w:p w14:paraId="28E8D56C" w14:textId="77777777" w:rsidR="00492CFD" w:rsidRPr="00F244D2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07504A15" w14:textId="77777777" w:rsidR="00F244D2" w:rsidRP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2E36C3CC" w14:textId="77777777" w:rsidR="00F244D2" w:rsidRDefault="00F244D2" w:rsidP="00F244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Tutor signature:</w:t>
            </w:r>
          </w:p>
          <w:p w14:paraId="06023D7C" w14:textId="77777777" w:rsidR="00492CFD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1EFD5F64" w14:textId="77777777" w:rsidR="00492CFD" w:rsidRPr="00F244D2" w:rsidRDefault="00492CFD" w:rsidP="00F244D2">
            <w:pPr>
              <w:rPr>
                <w:rFonts w:cs="Tahoma"/>
                <w:b/>
                <w:sz w:val="24"/>
                <w:szCs w:val="24"/>
              </w:rPr>
            </w:pPr>
          </w:p>
          <w:p w14:paraId="794152A5" w14:textId="77777777" w:rsidR="00F244D2" w:rsidRPr="00F244D2" w:rsidRDefault="00F244D2" w:rsidP="00F244D2"/>
          <w:p w14:paraId="5A0C838B" w14:textId="77777777" w:rsidR="00F244D2" w:rsidRPr="00F244D2" w:rsidRDefault="00F244D2" w:rsidP="00F244D2"/>
        </w:tc>
      </w:tr>
    </w:tbl>
    <w:tbl>
      <w:tblPr>
        <w:tblStyle w:val="TableGrid"/>
        <w:tblpPr w:leftFromText="180" w:rightFromText="180" w:vertAnchor="text" w:horzAnchor="page" w:tblpX="6331" w:tblpY="1481"/>
        <w:tblW w:w="0" w:type="auto"/>
        <w:tblLook w:val="04A0" w:firstRow="1" w:lastRow="0" w:firstColumn="1" w:lastColumn="0" w:noHBand="0" w:noVBand="1"/>
      </w:tblPr>
      <w:tblGrid>
        <w:gridCol w:w="2031"/>
        <w:gridCol w:w="1621"/>
      </w:tblGrid>
      <w:tr w:rsidR="00492CFD" w:rsidRPr="00F244D2" w14:paraId="65923760" w14:textId="77777777" w:rsidTr="57431282">
        <w:tc>
          <w:tcPr>
            <w:tcW w:w="2031" w:type="dxa"/>
            <w:shd w:val="clear" w:color="auto" w:fill="A6A6A6" w:themeFill="background1" w:themeFillShade="A6"/>
          </w:tcPr>
          <w:p w14:paraId="5A0BA097" w14:textId="77777777" w:rsidR="00492CFD" w:rsidRPr="00F244D2" w:rsidRDefault="00492CFD" w:rsidP="00ED04F0">
            <w:pPr>
              <w:jc w:val="center"/>
              <w:rPr>
                <w:rFonts w:cs="Tahoma"/>
                <w:b/>
                <w:noProof/>
                <w:color w:val="943634" w:themeColor="accent2" w:themeShade="BF"/>
              </w:rPr>
            </w:pPr>
            <w:r w:rsidRPr="00F244D2">
              <w:rPr>
                <w:rFonts w:cs="Tahoma"/>
                <w:b/>
                <w:noProof/>
                <w:color w:val="943634" w:themeColor="accent2" w:themeShade="BF"/>
              </w:rPr>
              <w:t>Question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0B1CA929" w14:textId="77777777" w:rsidR="00492CFD" w:rsidRPr="00F244D2" w:rsidRDefault="00492CFD" w:rsidP="00ED04F0">
            <w:pPr>
              <w:rPr>
                <w:noProof/>
                <w:color w:val="943634" w:themeColor="accent2" w:themeShade="BF"/>
              </w:rPr>
            </w:pPr>
            <w:r w:rsidRPr="00F244D2">
              <w:rPr>
                <w:rFonts w:cs="Arial"/>
                <w:b/>
                <w:color w:val="943634" w:themeColor="accent2" w:themeShade="BF"/>
              </w:rPr>
              <w:t>√ or X</w:t>
            </w:r>
          </w:p>
        </w:tc>
      </w:tr>
      <w:tr w:rsidR="00492CFD" w:rsidRPr="00F244D2" w14:paraId="136E963D" w14:textId="77777777" w:rsidTr="57431282">
        <w:trPr>
          <w:trHeight w:val="319"/>
        </w:trPr>
        <w:tc>
          <w:tcPr>
            <w:tcW w:w="2031" w:type="dxa"/>
          </w:tcPr>
          <w:p w14:paraId="35634188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Q1</w:t>
            </w:r>
          </w:p>
        </w:tc>
        <w:tc>
          <w:tcPr>
            <w:tcW w:w="1621" w:type="dxa"/>
          </w:tcPr>
          <w:p w14:paraId="3BD5C836" w14:textId="77777777" w:rsidR="00492CFD" w:rsidRPr="00F244D2" w:rsidRDefault="00492CFD" w:rsidP="00ED04F0">
            <w:pPr>
              <w:rPr>
                <w:noProof/>
              </w:rPr>
            </w:pPr>
          </w:p>
        </w:tc>
      </w:tr>
      <w:tr w:rsidR="00492CFD" w:rsidRPr="00F244D2" w14:paraId="08D72A2C" w14:textId="77777777" w:rsidTr="57431282">
        <w:tc>
          <w:tcPr>
            <w:tcW w:w="2031" w:type="dxa"/>
          </w:tcPr>
          <w:p w14:paraId="148654BD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Q2</w:t>
            </w:r>
          </w:p>
        </w:tc>
        <w:tc>
          <w:tcPr>
            <w:tcW w:w="1621" w:type="dxa"/>
          </w:tcPr>
          <w:p w14:paraId="006DA171" w14:textId="77777777" w:rsidR="00492CFD" w:rsidRPr="00F244D2" w:rsidRDefault="00492CFD" w:rsidP="00ED04F0">
            <w:pPr>
              <w:rPr>
                <w:noProof/>
              </w:rPr>
            </w:pPr>
          </w:p>
        </w:tc>
      </w:tr>
      <w:tr w:rsidR="00492CFD" w:rsidRPr="00F244D2" w14:paraId="39550A37" w14:textId="77777777" w:rsidTr="57431282">
        <w:tc>
          <w:tcPr>
            <w:tcW w:w="2031" w:type="dxa"/>
          </w:tcPr>
          <w:p w14:paraId="41797D5A" w14:textId="77777777" w:rsidR="00492CFD" w:rsidRPr="00F244D2" w:rsidRDefault="00492CFD" w:rsidP="00ED04F0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Q3</w:t>
            </w:r>
          </w:p>
        </w:tc>
        <w:tc>
          <w:tcPr>
            <w:tcW w:w="1621" w:type="dxa"/>
          </w:tcPr>
          <w:p w14:paraId="6CCAC0D8" w14:textId="77777777" w:rsidR="00492CFD" w:rsidRPr="00F244D2" w:rsidRDefault="00492CFD" w:rsidP="00ED04F0">
            <w:pPr>
              <w:rPr>
                <w:noProof/>
              </w:rPr>
            </w:pPr>
          </w:p>
        </w:tc>
      </w:tr>
    </w:tbl>
    <w:p w14:paraId="0E75C19E" w14:textId="5BAC49DC" w:rsidR="00996B38" w:rsidRPr="00F244D2" w:rsidRDefault="00996B38" w:rsidP="57431282">
      <w:pPr>
        <w:widowControl w:val="0"/>
      </w:pPr>
    </w:p>
    <w:p w14:paraId="56917183" w14:textId="77777777" w:rsidR="00996B38" w:rsidRPr="00F244D2" w:rsidRDefault="00996B38" w:rsidP="00995537">
      <w:pPr>
        <w:widowControl w:val="0"/>
        <w:rPr>
          <w:rFonts w:cs="Tahoma"/>
          <w:b/>
          <w:bCs/>
          <w:sz w:val="32"/>
          <w:szCs w:val="32"/>
        </w:rPr>
      </w:pPr>
    </w:p>
    <w:p w14:paraId="24BC8163" w14:textId="0783DD89" w:rsidR="00BB6B35" w:rsidRPr="00F244D2" w:rsidRDefault="00BB6B35" w:rsidP="57431282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inline distT="0" distB="0" distL="114300" distR="114300" wp14:anchorId="07E22DC5" wp14:editId="0B02A23B">
                <wp:extent cx="2333625" cy="923925"/>
                <wp:effectExtent l="0" t="0" r="28575" b="28575"/>
                <wp:docPr id="1193328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07A7" w14:textId="77777777" w:rsidR="00646105" w:rsidRPr="00A662C1" w:rsidRDefault="00646105" w:rsidP="0064610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62C1">
                              <w:rPr>
                                <w:rFonts w:ascii="Tahoma" w:hAnsi="Tahoma" w:cs="Tahoma"/>
                                <w:b/>
                              </w:rPr>
                              <w:t>Literacy Alert:</w:t>
                            </w:r>
                          </w:p>
                          <w:p w14:paraId="6F1F7EB0" w14:textId="77777777" w:rsidR="00646105" w:rsidRDefault="00646105" w:rsidP="00646105"/>
                          <w:p w14:paraId="264C0ADE" w14:textId="77777777" w:rsidR="00646105" w:rsidRDefault="00646105" w:rsidP="00646105"/>
                          <w:p w14:paraId="4E49B3E6" w14:textId="77777777" w:rsidR="00646105" w:rsidRDefault="00646105" w:rsidP="00646105"/>
                          <w:p w14:paraId="7C8762CE" w14:textId="77777777" w:rsidR="00646105" w:rsidRDefault="00646105" w:rsidP="00646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 xmlns:w14="http://schemas.microsoft.com/office/word/2010/wordml" xmlns:w="http://schemas.openxmlformats.org/wordprocessingml/2006/main" w14:anchorId="231466C0">
              <v:shapetype xmlns:o="urn:schemas-microsoft-com:office:office" xmlns:v="urn:schemas-microsoft-com:vml" id="_x0000_t202" coordsize="21600,21600" o:spt="202" path="m,l,21600r21600,l21600,xe" w14:anchorId="07E22DC5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244.5pt;margin-top:.7pt;width:183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iJwIAAFA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">
                <v:textbox>
                  <w:txbxContent>
                    <w:p w:rsidRPr="00A662C1" w:rsidR="00646105" w:rsidP="00646105" w:rsidRDefault="00646105" w14:paraId="53BA8374" w14:textId="7777777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662C1">
                        <w:rPr>
                          <w:rFonts w:ascii="Tahoma" w:hAnsi="Tahoma" w:cs="Tahoma"/>
                          <w:b/>
                        </w:rPr>
                        <w:t>Literacy Alert:</w:t>
                      </w:r>
                    </w:p>
                    <w:p w:rsidR="00646105" w:rsidP="00646105" w:rsidRDefault="00646105" w14:paraId="672A6659" w14:textId="77777777"/>
                    <w:p w:rsidR="00646105" w:rsidP="00646105" w:rsidRDefault="00646105" w14:paraId="0A37501D" w14:textId="77777777"/>
                    <w:p w:rsidR="00646105" w:rsidP="00646105" w:rsidRDefault="00646105" w14:paraId="5DAB6C7B" w14:textId="77777777"/>
                    <w:p w:rsidR="00646105" w:rsidP="00646105" w:rsidRDefault="00646105" w14:paraId="02EB378F" w14:textId="77777777"/>
                  </w:txbxContent>
                </v:textbox>
              </v:shape>
            </w:pict>
          </mc:Fallback>
        </mc:AlternateContent>
      </w:r>
    </w:p>
    <w:p w14:paraId="6EBC81C9" w14:textId="77777777" w:rsidR="00996B38" w:rsidRPr="00F244D2" w:rsidRDefault="00996B38" w:rsidP="00BB6B35">
      <w:pPr>
        <w:tabs>
          <w:tab w:val="left" w:pos="2895"/>
        </w:tabs>
      </w:pPr>
    </w:p>
    <w:p w14:paraId="50CBFF85" w14:textId="77777777" w:rsidR="00996B38" w:rsidRPr="00F244D2" w:rsidRDefault="00996B38" w:rsidP="00BB6B35">
      <w:pPr>
        <w:tabs>
          <w:tab w:val="left" w:pos="2895"/>
        </w:tabs>
      </w:pPr>
    </w:p>
    <w:p w14:paraId="3D1662C4" w14:textId="77777777" w:rsidR="00996B38" w:rsidRPr="00F244D2" w:rsidRDefault="00996B38" w:rsidP="00BB6B35">
      <w:pPr>
        <w:tabs>
          <w:tab w:val="left" w:pos="2895"/>
        </w:tabs>
      </w:pPr>
    </w:p>
    <w:p w14:paraId="1ED7BDB1" w14:textId="77777777" w:rsidR="00996B38" w:rsidRPr="00F244D2" w:rsidRDefault="00996B38" w:rsidP="00BB6B35">
      <w:pPr>
        <w:tabs>
          <w:tab w:val="left" w:pos="2895"/>
        </w:tabs>
      </w:pPr>
    </w:p>
    <w:p w14:paraId="5594E386" w14:textId="77777777" w:rsidR="00996B38" w:rsidRPr="00F244D2" w:rsidRDefault="00996B38" w:rsidP="00BB6B35">
      <w:pPr>
        <w:tabs>
          <w:tab w:val="left" w:pos="2895"/>
        </w:tabs>
      </w:pPr>
    </w:p>
    <w:p w14:paraId="6CFCA84C" w14:textId="759AD7CE" w:rsidR="00F244D2" w:rsidRPr="00F244D2" w:rsidRDefault="00F244D2" w:rsidP="57431282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537" w:rsidRPr="00A90375" w14:paraId="43D8256D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33D15F3A" w14:textId="469EF0C0" w:rsidR="00995537" w:rsidRDefault="00995537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Q1.</w:t>
            </w:r>
            <w:r w:rsidR="003872D8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State the correct procedure for client preparation</w:t>
            </w: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  <w:p w14:paraId="023EF20A" w14:textId="77777777" w:rsidR="00F42E7B" w:rsidRPr="00A90375" w:rsidRDefault="00F42E7B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</w:p>
        </w:tc>
      </w:tr>
      <w:tr w:rsidR="00995537" w14:paraId="5733FAEF" w14:textId="77777777" w:rsidTr="57431282">
        <w:tc>
          <w:tcPr>
            <w:tcW w:w="9016" w:type="dxa"/>
          </w:tcPr>
          <w:p w14:paraId="56209E7D" w14:textId="5A86D116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11022F2" w14:textId="31050C50" w:rsidR="003872D8" w:rsidRDefault="003872D8" w:rsidP="003872D8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Ensure you have provided a detailed consultation.</w:t>
            </w:r>
          </w:p>
          <w:p w14:paraId="29B627AA" w14:textId="5AD75C84" w:rsidR="003872D8" w:rsidRDefault="003872D8" w:rsidP="003872D8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Checked for contra-indications.</w:t>
            </w:r>
          </w:p>
          <w:p w14:paraId="1305209A" w14:textId="38763BF4" w:rsidR="003872D8" w:rsidRDefault="003872D8" w:rsidP="003872D8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Agreed a treatment plan with the client,</w:t>
            </w:r>
          </w:p>
          <w:p w14:paraId="2AE6C626" w14:textId="1ADB4D3E" w:rsidR="003872D8" w:rsidRDefault="003872D8" w:rsidP="003872D8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Talk through the treatment step-by-step to ensure the client knows what to expect.</w:t>
            </w:r>
          </w:p>
          <w:p w14:paraId="013B3384" w14:textId="26265E2B" w:rsidR="00995537" w:rsidRPr="003872D8" w:rsidRDefault="003872D8" w:rsidP="00C678B9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Allow the client time to undress and get comfortable on the couch. Remove any jewellery in the treatment area. Apply a headband to protect the client’s hair.</w:t>
            </w:r>
          </w:p>
        </w:tc>
      </w:tr>
      <w:tr w:rsidR="00995537" w14:paraId="0CA9AFB1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002E9492" w14:textId="77777777" w:rsidR="00995537" w:rsidRPr="00A90375" w:rsidRDefault="00995537" w:rsidP="00C678B9">
            <w:pPr>
              <w:pStyle w:val="NormalWeb"/>
              <w:rPr>
                <w:rFonts w:ascii="Verdana" w:hAnsi="Verdana"/>
                <w:b/>
                <w:bCs/>
                <w:i/>
                <w:color w:val="943634" w:themeColor="accent2" w:themeShade="BF"/>
                <w:szCs w:val="18"/>
              </w:rPr>
            </w:pPr>
          </w:p>
          <w:p w14:paraId="160659A4" w14:textId="77777777" w:rsidR="00995537" w:rsidRPr="00EC4C2E" w:rsidRDefault="00995537" w:rsidP="00995537">
            <w:pPr>
              <w:pStyle w:val="NormalWeb"/>
              <w:rPr>
                <w:rFonts w:ascii="Arial Narrow" w:hAnsi="Arial Narrow"/>
                <w:b/>
                <w:bCs/>
                <w:color w:val="444444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Q2.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State and </w:t>
            </w:r>
            <w:r w:rsidR="00996B38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BRIEFLY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describe the main characteristics of each skin type</w:t>
            </w:r>
          </w:p>
        </w:tc>
      </w:tr>
      <w:tr w:rsidR="00995537" w14:paraId="764A8D56" w14:textId="77777777" w:rsidTr="57431282">
        <w:tc>
          <w:tcPr>
            <w:tcW w:w="9016" w:type="dxa"/>
          </w:tcPr>
          <w:p w14:paraId="64C5C33D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11DFF86D" w14:textId="12C885A3" w:rsidR="00995537" w:rsidRDefault="003872D8" w:rsidP="003872D8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Dry</w:t>
            </w:r>
          </w:p>
          <w:p w14:paraId="31BB6C4C" w14:textId="2EEFA818" w:rsidR="003872D8" w:rsidRDefault="003872D8" w:rsidP="003872D8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Oily</w:t>
            </w:r>
          </w:p>
          <w:p w14:paraId="55EC37B0" w14:textId="50FE5C9D" w:rsidR="003872D8" w:rsidRDefault="003872D8" w:rsidP="003872D8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Combination</w:t>
            </w:r>
          </w:p>
          <w:p w14:paraId="3C4DA3A4" w14:textId="51335D54" w:rsidR="003872D8" w:rsidRDefault="003872D8" w:rsidP="003872D8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 xml:space="preserve">Mature </w:t>
            </w:r>
          </w:p>
          <w:p w14:paraId="2E5C8DA7" w14:textId="5D823D50" w:rsidR="00995537" w:rsidRDefault="003872D8" w:rsidP="00C678B9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Sensitive</w:t>
            </w:r>
          </w:p>
          <w:p w14:paraId="541E68E0" w14:textId="6B422D75" w:rsidR="001636ED" w:rsidRDefault="003872D8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Handout on skin types given in first lesson.</w:t>
            </w:r>
          </w:p>
          <w:p w14:paraId="2DAA389C" w14:textId="77777777" w:rsidR="001636ED" w:rsidRDefault="001636ED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995537" w14:paraId="6A82B209" w14:textId="77777777" w:rsidTr="57431282">
        <w:tc>
          <w:tcPr>
            <w:tcW w:w="9016" w:type="dxa"/>
            <w:shd w:val="clear" w:color="auto" w:fill="D9D9D9" w:themeFill="background1" w:themeFillShade="D9"/>
          </w:tcPr>
          <w:p w14:paraId="251D2630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6A4EC259" w14:textId="77777777" w:rsidR="00995537" w:rsidRPr="00A90375" w:rsidRDefault="00995537" w:rsidP="0099553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Q3.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Why is it important to give a skin analy</w:t>
            </w:r>
            <w:r w:rsidR="00BE009D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sis before beginning treatment?</w:t>
            </w:r>
          </w:p>
        </w:tc>
      </w:tr>
      <w:tr w:rsidR="00995537" w14:paraId="6DAD16DF" w14:textId="77777777" w:rsidTr="57431282">
        <w:tc>
          <w:tcPr>
            <w:tcW w:w="9016" w:type="dxa"/>
            <w:shd w:val="clear" w:color="auto" w:fill="auto"/>
          </w:tcPr>
          <w:p w14:paraId="32F4FE14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BC413F0" w14:textId="7405A24E" w:rsidR="00995537" w:rsidRDefault="003872D8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To determine the client’s skin type, to ensure we are using the correct products and the client is having the correct treatment for their skin type.</w:t>
            </w:r>
          </w:p>
          <w:p w14:paraId="1F7EA0A7" w14:textId="70541212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  <w:bookmarkStart w:id="0" w:name="_GoBack"/>
            <w:bookmarkEnd w:id="0"/>
          </w:p>
          <w:p w14:paraId="57E5F438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2BD6E21C" w14:textId="77777777" w:rsidR="00995537" w:rsidRDefault="00995537" w:rsidP="00C678B9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</w:tbl>
    <w:p w14:paraId="24536CE3" w14:textId="77777777" w:rsidR="00BB6B35" w:rsidRDefault="00BB6B35" w:rsidP="00BB6B35">
      <w:pPr>
        <w:tabs>
          <w:tab w:val="left" w:pos="2895"/>
        </w:tabs>
      </w:pPr>
    </w:p>
    <w:p w14:paraId="23F19B9D" w14:textId="74B4E0DB" w:rsidR="00996B38" w:rsidRDefault="00996B38" w:rsidP="00BB6B35">
      <w:pPr>
        <w:tabs>
          <w:tab w:val="left" w:pos="2895"/>
        </w:tabs>
      </w:pPr>
    </w:p>
    <w:p w14:paraId="06EB8EAF" w14:textId="77777777" w:rsidR="00996B38" w:rsidRDefault="00996B38" w:rsidP="00BB6B35">
      <w:pPr>
        <w:tabs>
          <w:tab w:val="left" w:pos="2895"/>
        </w:tabs>
      </w:pPr>
    </w:p>
    <w:sectPr w:rsidR="00996B38" w:rsidSect="00FE175A">
      <w:head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1AE0" w14:textId="77777777" w:rsidR="00B00B42" w:rsidRDefault="00B00B42" w:rsidP="00332C00">
      <w:pPr>
        <w:spacing w:after="0" w:line="240" w:lineRule="auto"/>
      </w:pPr>
      <w:r>
        <w:separator/>
      </w:r>
    </w:p>
  </w:endnote>
  <w:endnote w:type="continuationSeparator" w:id="0">
    <w:p w14:paraId="30924C12" w14:textId="77777777" w:rsidR="00B00B42" w:rsidRDefault="00B00B42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65BB" w14:textId="77777777" w:rsidR="00B00B42" w:rsidRDefault="00B00B42" w:rsidP="00332C00">
      <w:pPr>
        <w:spacing w:after="0" w:line="240" w:lineRule="auto"/>
      </w:pPr>
      <w:r>
        <w:separator/>
      </w:r>
    </w:p>
  </w:footnote>
  <w:footnote w:type="continuationSeparator" w:id="0">
    <w:p w14:paraId="3AC759B0" w14:textId="77777777" w:rsidR="00B00B42" w:rsidRDefault="00B00B42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72E5" w14:textId="77777777" w:rsidR="00332C00" w:rsidRDefault="00BE00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F98E2" wp14:editId="0FE8ECCC">
              <wp:simplePos x="0" y="0"/>
              <wp:positionH relativeFrom="column">
                <wp:posOffset>5619750</wp:posOffset>
              </wp:positionH>
              <wp:positionV relativeFrom="paragraph">
                <wp:posOffset>-220980</wp:posOffset>
              </wp:positionV>
              <wp:extent cx="796290" cy="438150"/>
              <wp:effectExtent l="0" t="0" r="2286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249B3" w14:textId="77777777" w:rsidR="00332C00" w:rsidRPr="00332C00" w:rsidRDefault="00995537" w:rsidP="00332C00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UV30335</w:t>
                          </w:r>
                          <w:r w:rsidR="00052632">
                            <w:rPr>
                              <w:rFonts w:ascii="Tahoma" w:hAnsi="Tahoma" w:cs="Tahoma"/>
                            </w:rPr>
                            <w:t xml:space="preserve"> WB</w:t>
                          </w:r>
                        </w:p>
                        <w:p w14:paraId="7E225634" w14:textId="77777777" w:rsidR="00332C00" w:rsidRDefault="00332C00">
                          <w:r>
                            <w:t>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 w14:anchorId="54AF63D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">
              <v:textbox>
                <w:txbxContent>
                  <w:p xmlns:wp14="http://schemas.microsoft.com/office/word/2010/wordml" w:rsidRPr="00332C00" w:rsidR="00332C00" w:rsidP="00332C00" w:rsidRDefault="00995537" w14:paraId="4D48A799" wp14:textId="7777777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UV30335</w:t>
                    </w:r>
                    <w:r w:rsidR="00052632">
                      <w:rPr>
                        <w:rFonts w:ascii="Tahoma" w:hAnsi="Tahoma" w:cs="Tahoma"/>
                      </w:rPr>
                      <w:t xml:space="preserve"> WB</w:t>
                    </w:r>
                  </w:p>
                  <w:p xmlns:wp14="http://schemas.microsoft.com/office/word/2010/wordml" w:rsidR="00332C00" w:rsidRDefault="00332C00" w14:paraId="03F71BA2" wp14:textId="77777777">
                    <w:r>
                      <w:t>WB</w:t>
                    </w:r>
                  </w:p>
                </w:txbxContent>
              </v:textbox>
            </v:shape>
          </w:pict>
        </mc:Fallback>
      </mc:AlternateContent>
    </w:r>
    <w:r w:rsidR="000526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3784076"/>
    <w:multiLevelType w:val="hybridMultilevel"/>
    <w:tmpl w:val="501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5EF"/>
    <w:multiLevelType w:val="hybridMultilevel"/>
    <w:tmpl w:val="966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30A"/>
    <w:multiLevelType w:val="hybridMultilevel"/>
    <w:tmpl w:val="DFC4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56C"/>
    <w:multiLevelType w:val="hybridMultilevel"/>
    <w:tmpl w:val="834A5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6591"/>
    <w:multiLevelType w:val="hybridMultilevel"/>
    <w:tmpl w:val="51FA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6E5F"/>
    <w:multiLevelType w:val="hybridMultilevel"/>
    <w:tmpl w:val="EC1EE042"/>
    <w:lvl w:ilvl="0" w:tplc="FEBC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C4D"/>
    <w:multiLevelType w:val="hybridMultilevel"/>
    <w:tmpl w:val="E03A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2671"/>
    <w:multiLevelType w:val="hybridMultilevel"/>
    <w:tmpl w:val="08A6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5"/>
    <w:rsid w:val="00052632"/>
    <w:rsid w:val="00052D3F"/>
    <w:rsid w:val="00105233"/>
    <w:rsid w:val="0014609B"/>
    <w:rsid w:val="001636ED"/>
    <w:rsid w:val="001808ED"/>
    <w:rsid w:val="00195BE1"/>
    <w:rsid w:val="00195FF2"/>
    <w:rsid w:val="001F59D9"/>
    <w:rsid w:val="0022125E"/>
    <w:rsid w:val="00240208"/>
    <w:rsid w:val="00255C00"/>
    <w:rsid w:val="002612F6"/>
    <w:rsid w:val="002763FC"/>
    <w:rsid w:val="002E59E6"/>
    <w:rsid w:val="002F5E21"/>
    <w:rsid w:val="00332C00"/>
    <w:rsid w:val="003872D8"/>
    <w:rsid w:val="003F564C"/>
    <w:rsid w:val="004033DA"/>
    <w:rsid w:val="00423CE7"/>
    <w:rsid w:val="004460CC"/>
    <w:rsid w:val="00487044"/>
    <w:rsid w:val="00492CFD"/>
    <w:rsid w:val="004C79FD"/>
    <w:rsid w:val="005521D3"/>
    <w:rsid w:val="0057709E"/>
    <w:rsid w:val="005C7C12"/>
    <w:rsid w:val="00611D76"/>
    <w:rsid w:val="00646105"/>
    <w:rsid w:val="006617F6"/>
    <w:rsid w:val="007051CF"/>
    <w:rsid w:val="007422CD"/>
    <w:rsid w:val="007D07D3"/>
    <w:rsid w:val="00874BE4"/>
    <w:rsid w:val="0091265D"/>
    <w:rsid w:val="009178FF"/>
    <w:rsid w:val="009449B7"/>
    <w:rsid w:val="0097575B"/>
    <w:rsid w:val="00995537"/>
    <w:rsid w:val="00996B38"/>
    <w:rsid w:val="009B6EA0"/>
    <w:rsid w:val="00A3685B"/>
    <w:rsid w:val="00B00B42"/>
    <w:rsid w:val="00B665F6"/>
    <w:rsid w:val="00B77C91"/>
    <w:rsid w:val="00BB6B35"/>
    <w:rsid w:val="00BC33C3"/>
    <w:rsid w:val="00BE009D"/>
    <w:rsid w:val="00C24384"/>
    <w:rsid w:val="00C600B8"/>
    <w:rsid w:val="00CE3452"/>
    <w:rsid w:val="00D654E3"/>
    <w:rsid w:val="00D8772A"/>
    <w:rsid w:val="00DC5600"/>
    <w:rsid w:val="00E05D1C"/>
    <w:rsid w:val="00EC4E01"/>
    <w:rsid w:val="00ED04F0"/>
    <w:rsid w:val="00F15550"/>
    <w:rsid w:val="00F244D2"/>
    <w:rsid w:val="00F42E7B"/>
    <w:rsid w:val="00F70EF5"/>
    <w:rsid w:val="00F90FAC"/>
    <w:rsid w:val="00F9162E"/>
    <w:rsid w:val="00FD1CFE"/>
    <w:rsid w:val="00FE175A"/>
    <w:rsid w:val="14427C13"/>
    <w:rsid w:val="57431282"/>
    <w:rsid w:val="5DB590EF"/>
    <w:rsid w:val="682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BDC9"/>
  <w15:docId w15:val="{47EF8CD6-108B-4C85-8FE4-1265314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12" ma:contentTypeDescription="Create a new document." ma:contentTypeScope="" ma:versionID="c77dc675e5eb0ce563bf89589a3f36f1">
  <xsd:schema xmlns:xsd="http://www.w3.org/2001/XMLSchema" xmlns:xs="http://www.w3.org/2001/XMLSchema" xmlns:p="http://schemas.microsoft.com/office/2006/metadata/properties" xmlns:ns3="6d10b666-60e5-45b0-ab15-ed5d7cb61f2f" xmlns:ns4="21953c16-a2c7-4c65-9226-a16cc036999a" targetNamespace="http://schemas.microsoft.com/office/2006/metadata/properties" ma:root="true" ma:fieldsID="cf17268a424094c171cf06f1fa0a9747" ns3:_="" ns4:_="">
    <xsd:import namespace="6d10b666-60e5-45b0-ab15-ed5d7cb61f2f"/>
    <xsd:import namespace="21953c16-a2c7-4c65-9226-a16cc03699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666-60e5-45b0-ab15-ed5d7cb6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21F67-D2AE-4A12-BAC4-8A739765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0b666-60e5-45b0-ab15-ed5d7cb61f2f"/>
    <ds:schemaRef ds:uri="21953c16-a2c7-4c65-9226-a16cc036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B6EF0-1309-4995-8D47-DC9056B16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8B3E-EDD3-444B-B3DD-FD917F008C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1953c16-a2c7-4c65-9226-a16cc036999a"/>
    <ds:schemaRef ds:uri="http://schemas.microsoft.com/office/2006/documentManagement/types"/>
    <ds:schemaRef ds:uri="http://purl.org/dc/terms/"/>
    <ds:schemaRef ds:uri="6d10b666-60e5-45b0-ab15-ed5d7cb61f2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Davies, Gemma</cp:lastModifiedBy>
  <cp:revision>2</cp:revision>
  <cp:lastPrinted>2018-09-10T10:12:00Z</cp:lastPrinted>
  <dcterms:created xsi:type="dcterms:W3CDTF">2020-11-01T14:17:00Z</dcterms:created>
  <dcterms:modified xsi:type="dcterms:W3CDTF">2020-11-01T14:17:00Z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